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28" w:rsidRDefault="00F27728" w:rsidP="00F27728"/>
    <w:p w:rsidR="00EF5424" w:rsidRDefault="00EF5424" w:rsidP="00EF5424">
      <w:pPr>
        <w:pStyle w:val="a4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28575</wp:posOffset>
            </wp:positionV>
            <wp:extent cx="854075" cy="571500"/>
            <wp:effectExtent l="19050" t="0" r="3175" b="0"/>
            <wp:wrapThrough wrapText="bothSides">
              <wp:wrapPolygon edited="0">
                <wp:start x="-482" y="0"/>
                <wp:lineTo x="-482" y="20880"/>
                <wp:lineTo x="21680" y="20880"/>
                <wp:lineTo x="21680" y="0"/>
                <wp:lineTo x="-482" y="0"/>
              </wp:wrapPolygon>
            </wp:wrapThrough>
            <wp:docPr id="5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424" w:rsidRDefault="00EF5424" w:rsidP="00EF5424">
      <w:pPr>
        <w:pStyle w:val="a4"/>
        <w:jc w:val="left"/>
        <w:rPr>
          <w:szCs w:val="28"/>
        </w:rPr>
      </w:pPr>
    </w:p>
    <w:p w:rsidR="00EF5424" w:rsidRDefault="00EF5424" w:rsidP="00EF5424">
      <w:pPr>
        <w:pStyle w:val="a4"/>
        <w:jc w:val="left"/>
        <w:rPr>
          <w:szCs w:val="28"/>
        </w:rPr>
      </w:pPr>
    </w:p>
    <w:p w:rsidR="00EF5424" w:rsidRDefault="00EF5424" w:rsidP="00EF5424">
      <w:pPr>
        <w:pStyle w:val="a4"/>
        <w:rPr>
          <w:szCs w:val="28"/>
        </w:rPr>
      </w:pPr>
    </w:p>
    <w:p w:rsidR="00EF5424" w:rsidRDefault="00EF5424" w:rsidP="00EF5424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EF5424" w:rsidRDefault="00EF5424" w:rsidP="00EF5424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EF5424" w:rsidRDefault="00EF5424" w:rsidP="00EF5424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F5424" w:rsidRDefault="00EF5424" w:rsidP="00EF5424">
      <w:pPr>
        <w:pStyle w:val="a4"/>
        <w:jc w:val="left"/>
        <w:rPr>
          <w:b w:val="0"/>
        </w:rPr>
      </w:pPr>
    </w:p>
    <w:p w:rsidR="00EF5424" w:rsidRDefault="00EF5424" w:rsidP="00EF5424">
      <w:pPr>
        <w:pStyle w:val="a4"/>
        <w:rPr>
          <w:b w:val="0"/>
        </w:rPr>
      </w:pPr>
      <w:r>
        <w:rPr>
          <w:b w:val="0"/>
        </w:rPr>
        <w:t xml:space="preserve">от 18.03.2025 № </w:t>
      </w:r>
      <w:r w:rsidR="003915EC">
        <w:rPr>
          <w:b w:val="0"/>
        </w:rPr>
        <w:t>34/197</w:t>
      </w:r>
      <w:r>
        <w:rPr>
          <w:b w:val="0"/>
        </w:rPr>
        <w:t xml:space="preserve">   </w:t>
      </w:r>
    </w:p>
    <w:p w:rsidR="00EF5424" w:rsidRDefault="00EF5424" w:rsidP="00EF5424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EF5424" w:rsidRDefault="00EF5424" w:rsidP="00EF5424">
      <w:pPr>
        <w:pStyle w:val="a4"/>
        <w:tabs>
          <w:tab w:val="left" w:pos="510"/>
        </w:tabs>
        <w:jc w:val="left"/>
        <w:rPr>
          <w:b w:val="0"/>
        </w:rPr>
      </w:pPr>
    </w:p>
    <w:p w:rsidR="00EF5424" w:rsidRDefault="00EF5424" w:rsidP="00EF5424">
      <w:pPr>
        <w:pStyle w:val="a4"/>
      </w:pPr>
      <w:r>
        <w:t xml:space="preserve">О назначении публичных слушаний </w:t>
      </w:r>
    </w:p>
    <w:p w:rsidR="00EF5424" w:rsidRDefault="00EF5424" w:rsidP="00EF5424">
      <w:pPr>
        <w:pStyle w:val="a4"/>
      </w:pPr>
    </w:p>
    <w:p w:rsidR="00EF5424" w:rsidRDefault="00EF5424" w:rsidP="00EF5424">
      <w:pPr>
        <w:pStyle w:val="a4"/>
        <w:ind w:firstLine="720"/>
        <w:jc w:val="both"/>
        <w:rPr>
          <w:b w:val="0"/>
        </w:rPr>
      </w:pPr>
      <w:r>
        <w:rPr>
          <w:b w:val="0"/>
        </w:rPr>
        <w:t>В соответствии со статьей 28 Федерального закона от 06.10.2003 № 131–ФЗ «Об общих принципах организации местного самоуправления в Российской Федерации», на основании статей 16, 23, 24 Устава муниципального образования Куменский муниципальный район Кировской области, Положения о публичных слушаниях в муниципальном образовании Куменский муниципальный район Кировской области, утвержденного решением Куменской районной Думы от 19.10.2005 № 29/218, Куменская районная Дума РЕШИЛА: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 Провести публичные слушания по проекту решения Куменской районной Думы «Об исполнении бюджета муниципального образования Куменский муниципальный район Кировской области за 2025 год».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 Назначить проведение публичных слушаний по указанному выше проекту решения на 08</w:t>
      </w:r>
      <w:r w:rsidRPr="006455AF">
        <w:rPr>
          <w:b w:val="0"/>
          <w:szCs w:val="28"/>
        </w:rPr>
        <w:t>.04.202</w:t>
      </w:r>
      <w:r>
        <w:rPr>
          <w:b w:val="0"/>
          <w:szCs w:val="28"/>
        </w:rPr>
        <w:t>5 в 14</w:t>
      </w:r>
      <w:r>
        <w:rPr>
          <w:b w:val="0"/>
          <w:szCs w:val="28"/>
          <w:vertAlign w:val="superscript"/>
        </w:rPr>
        <w:t>30</w:t>
      </w:r>
      <w:r>
        <w:rPr>
          <w:b w:val="0"/>
          <w:szCs w:val="28"/>
        </w:rPr>
        <w:t xml:space="preserve"> часов в зале заседаний администрации района. Проект решения прилагается.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 Администрации Куменского района (Шемпелев И.Н.):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3.1. В трехдневный срок с момента подписания данного решения назначить ответственных за подготовку и проведение публичных слушаний.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3.2. Не позднее </w:t>
      </w:r>
      <w:r w:rsidRPr="006455AF">
        <w:rPr>
          <w:b w:val="0"/>
          <w:szCs w:val="28"/>
        </w:rPr>
        <w:t>2</w:t>
      </w:r>
      <w:r>
        <w:rPr>
          <w:b w:val="0"/>
          <w:szCs w:val="28"/>
        </w:rPr>
        <w:t>4</w:t>
      </w:r>
      <w:r w:rsidRPr="006455AF">
        <w:rPr>
          <w:b w:val="0"/>
          <w:szCs w:val="28"/>
        </w:rPr>
        <w:t>.03.202</w:t>
      </w:r>
      <w:r>
        <w:rPr>
          <w:b w:val="0"/>
          <w:szCs w:val="28"/>
        </w:rPr>
        <w:t>5 года обеспечить опубликование проекта решения районной Думы, по которому проводятся публичные слушания.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4. Настоящее решение вступает в силу в соответствии с действующим законодательством.</w:t>
      </w:r>
    </w:p>
    <w:p w:rsidR="00EF5424" w:rsidRDefault="00EF5424" w:rsidP="00EF5424">
      <w:pPr>
        <w:pStyle w:val="a4"/>
        <w:ind w:firstLine="720"/>
        <w:jc w:val="both"/>
        <w:rPr>
          <w:b w:val="0"/>
          <w:szCs w:val="28"/>
        </w:rPr>
      </w:pPr>
    </w:p>
    <w:p w:rsidR="00EF5424" w:rsidRDefault="00EF5424" w:rsidP="00EF542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F5424" w:rsidRDefault="00EF5424" w:rsidP="00EF542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     А.А. Машковцева</w:t>
      </w:r>
    </w:p>
    <w:p w:rsidR="00EF5424" w:rsidRDefault="00EF5424" w:rsidP="00EF5424">
      <w:pPr>
        <w:tabs>
          <w:tab w:val="left" w:pos="7371"/>
        </w:tabs>
        <w:jc w:val="both"/>
        <w:rPr>
          <w:sz w:val="28"/>
          <w:szCs w:val="28"/>
        </w:rPr>
      </w:pPr>
    </w:p>
    <w:p w:rsidR="00EF5424" w:rsidRDefault="00EF5424" w:rsidP="00EF5424">
      <w:pPr>
        <w:pStyle w:val="a4"/>
        <w:tabs>
          <w:tab w:val="left" w:pos="7371"/>
        </w:tabs>
        <w:jc w:val="both"/>
      </w:pPr>
      <w:r>
        <w:rPr>
          <w:b w:val="0"/>
          <w:szCs w:val="28"/>
        </w:rPr>
        <w:t>Глава Куменского района        И.Н. Шемпелев</w:t>
      </w:r>
    </w:p>
    <w:p w:rsidR="008572CC" w:rsidRDefault="008572CC" w:rsidP="008572CC">
      <w:pPr>
        <w:pStyle w:val="a4"/>
        <w:jc w:val="right"/>
        <w:rPr>
          <w:szCs w:val="28"/>
        </w:rPr>
      </w:pPr>
    </w:p>
    <w:p w:rsidR="008572CC" w:rsidRDefault="008572CC" w:rsidP="008572CC">
      <w:pPr>
        <w:pStyle w:val="a4"/>
        <w:rPr>
          <w:szCs w:val="28"/>
        </w:rPr>
      </w:pPr>
    </w:p>
    <w:p w:rsidR="008572CC" w:rsidRDefault="008572CC" w:rsidP="008572CC">
      <w:pPr>
        <w:pStyle w:val="a4"/>
        <w:rPr>
          <w:szCs w:val="28"/>
        </w:rPr>
      </w:pPr>
    </w:p>
    <w:p w:rsidR="008572CC" w:rsidRDefault="008572CC" w:rsidP="008572CC">
      <w:pPr>
        <w:pStyle w:val="a4"/>
        <w:rPr>
          <w:szCs w:val="28"/>
        </w:rPr>
      </w:pPr>
    </w:p>
    <w:sectPr w:rsidR="008572CC" w:rsidSect="003915EC">
      <w:pgSz w:w="11907" w:h="16840" w:code="9"/>
      <w:pgMar w:top="851" w:right="567" w:bottom="1134" w:left="1701" w:header="709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64B" w:rsidRPr="00693F45" w:rsidRDefault="0088264B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88264B" w:rsidRPr="00693F45" w:rsidRDefault="0088264B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64B" w:rsidRPr="00693F45" w:rsidRDefault="0088264B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88264B" w:rsidRPr="00693F45" w:rsidRDefault="0088264B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73F26"/>
    <w:rsid w:val="00180804"/>
    <w:rsid w:val="001F0434"/>
    <w:rsid w:val="001F2510"/>
    <w:rsid w:val="0021505F"/>
    <w:rsid w:val="002A6E42"/>
    <w:rsid w:val="002C6FAA"/>
    <w:rsid w:val="002D6A94"/>
    <w:rsid w:val="00367778"/>
    <w:rsid w:val="003915EC"/>
    <w:rsid w:val="003B2FC2"/>
    <w:rsid w:val="00446585"/>
    <w:rsid w:val="00446B73"/>
    <w:rsid w:val="0058621B"/>
    <w:rsid w:val="00693F45"/>
    <w:rsid w:val="006D6ABE"/>
    <w:rsid w:val="006F5DDB"/>
    <w:rsid w:val="00737D45"/>
    <w:rsid w:val="007A272D"/>
    <w:rsid w:val="007D2610"/>
    <w:rsid w:val="007D79FD"/>
    <w:rsid w:val="007F1354"/>
    <w:rsid w:val="0081715E"/>
    <w:rsid w:val="00823FF8"/>
    <w:rsid w:val="00827B9E"/>
    <w:rsid w:val="00835AC2"/>
    <w:rsid w:val="00855E9F"/>
    <w:rsid w:val="008572CC"/>
    <w:rsid w:val="00865CB6"/>
    <w:rsid w:val="0088264B"/>
    <w:rsid w:val="008959A3"/>
    <w:rsid w:val="0090177A"/>
    <w:rsid w:val="009252CD"/>
    <w:rsid w:val="009324BF"/>
    <w:rsid w:val="00957AE7"/>
    <w:rsid w:val="00974F7B"/>
    <w:rsid w:val="009F7E77"/>
    <w:rsid w:val="00A265C6"/>
    <w:rsid w:val="00A341E1"/>
    <w:rsid w:val="00A85925"/>
    <w:rsid w:val="00A979FD"/>
    <w:rsid w:val="00B30DFA"/>
    <w:rsid w:val="00B33967"/>
    <w:rsid w:val="00B65CA0"/>
    <w:rsid w:val="00BB10B7"/>
    <w:rsid w:val="00BF04CA"/>
    <w:rsid w:val="00C01F7F"/>
    <w:rsid w:val="00C16605"/>
    <w:rsid w:val="00C41802"/>
    <w:rsid w:val="00C550E8"/>
    <w:rsid w:val="00C61B16"/>
    <w:rsid w:val="00C83A33"/>
    <w:rsid w:val="00CA0C93"/>
    <w:rsid w:val="00CD1ABD"/>
    <w:rsid w:val="00D36BF8"/>
    <w:rsid w:val="00D6262F"/>
    <w:rsid w:val="00D63125"/>
    <w:rsid w:val="00D7551A"/>
    <w:rsid w:val="00D92A1C"/>
    <w:rsid w:val="00DF55B4"/>
    <w:rsid w:val="00E85B34"/>
    <w:rsid w:val="00EB1227"/>
    <w:rsid w:val="00EF5424"/>
    <w:rsid w:val="00F2462F"/>
    <w:rsid w:val="00F27728"/>
    <w:rsid w:val="00F749D5"/>
    <w:rsid w:val="00F82DE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2025-03-10T13:47:00Z</cp:lastPrinted>
  <dcterms:created xsi:type="dcterms:W3CDTF">2025-03-10T13:47:00Z</dcterms:created>
  <dcterms:modified xsi:type="dcterms:W3CDTF">2025-03-19T12:21:00Z</dcterms:modified>
</cp:coreProperties>
</file>